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973" w:rsidRPr="00F74D06" w:rsidRDefault="001C771B">
      <w:pPr>
        <w:rPr>
          <w:b/>
          <w:sz w:val="40"/>
          <w:szCs w:val="40"/>
        </w:rPr>
      </w:pPr>
      <w:r w:rsidRPr="00F74D06">
        <w:rPr>
          <w:b/>
          <w:sz w:val="40"/>
          <w:szCs w:val="40"/>
        </w:rPr>
        <w:t>ENCÀRREC DOCENT 2014-15</w:t>
      </w:r>
    </w:p>
    <w:p w:rsidR="001C771B" w:rsidRPr="00F74D06" w:rsidRDefault="001C771B" w:rsidP="001C771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74D06">
        <w:rPr>
          <w:b/>
          <w:sz w:val="28"/>
          <w:szCs w:val="28"/>
        </w:rPr>
        <w:t>Curs 2013-14</w:t>
      </w:r>
      <w:r w:rsidRPr="00F74D06">
        <w:rPr>
          <w:sz w:val="24"/>
          <w:szCs w:val="24"/>
        </w:rPr>
        <w:t xml:space="preserve">: assignació punts: </w:t>
      </w:r>
      <w:r w:rsidRPr="00F74D06">
        <w:rPr>
          <w:b/>
          <w:sz w:val="24"/>
          <w:szCs w:val="24"/>
        </w:rPr>
        <w:t>2697,3</w:t>
      </w:r>
      <w:r w:rsidRPr="00F74D06">
        <w:rPr>
          <w:sz w:val="24"/>
          <w:szCs w:val="24"/>
        </w:rPr>
        <w:t xml:space="preserve"> (inclou 90 punts extra).</w:t>
      </w:r>
    </w:p>
    <w:p w:rsidR="001C771B" w:rsidRPr="00F74D06" w:rsidRDefault="001C771B" w:rsidP="001C771B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F74D06">
        <w:rPr>
          <w:sz w:val="24"/>
          <w:szCs w:val="24"/>
        </w:rPr>
        <w:t xml:space="preserve">Primera volta: </w:t>
      </w:r>
      <w:r w:rsidRPr="006F56DC">
        <w:rPr>
          <w:b/>
          <w:sz w:val="24"/>
          <w:szCs w:val="24"/>
        </w:rPr>
        <w:t>2703,57 punts</w:t>
      </w:r>
      <w:r w:rsidRPr="00F74D06">
        <w:rPr>
          <w:sz w:val="24"/>
          <w:szCs w:val="24"/>
        </w:rPr>
        <w:t>.</w:t>
      </w:r>
    </w:p>
    <w:p w:rsidR="001C771B" w:rsidRPr="00F74D06" w:rsidRDefault="001C771B" w:rsidP="001C771B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F74D06">
        <w:rPr>
          <w:sz w:val="24"/>
          <w:szCs w:val="24"/>
        </w:rPr>
        <w:t xml:space="preserve">Reducció ECTS a 10h presencial, a 9 h </w:t>
      </w:r>
      <w:proofErr w:type="spellStart"/>
      <w:r w:rsidRPr="00F74D06">
        <w:rPr>
          <w:sz w:val="24"/>
          <w:szCs w:val="24"/>
        </w:rPr>
        <w:t>semipresencial</w:t>
      </w:r>
      <w:proofErr w:type="spellEnd"/>
      <w:r w:rsidRPr="00F74D06">
        <w:rPr>
          <w:sz w:val="24"/>
          <w:szCs w:val="24"/>
        </w:rPr>
        <w:t>, a 8 h màster.</w:t>
      </w:r>
    </w:p>
    <w:p w:rsidR="001C771B" w:rsidRPr="00F74D06" w:rsidRDefault="001C771B" w:rsidP="001C771B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F74D06">
        <w:rPr>
          <w:sz w:val="24"/>
          <w:szCs w:val="24"/>
        </w:rPr>
        <w:t>No repetició Q1 ni Q2.</w:t>
      </w:r>
    </w:p>
    <w:p w:rsidR="001C771B" w:rsidRPr="00F74D06" w:rsidRDefault="001C771B" w:rsidP="001C771B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F74D06">
        <w:rPr>
          <w:sz w:val="24"/>
          <w:szCs w:val="24"/>
        </w:rPr>
        <w:t>Psicologia en grup gran.</w:t>
      </w:r>
    </w:p>
    <w:p w:rsidR="001C771B" w:rsidRPr="00F74D06" w:rsidRDefault="001C771B" w:rsidP="001C771B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F74D06">
        <w:rPr>
          <w:sz w:val="24"/>
          <w:szCs w:val="24"/>
        </w:rPr>
        <w:t xml:space="preserve">Alumnes S1 </w:t>
      </w:r>
      <w:r w:rsidR="00070636" w:rsidRPr="00F74D06">
        <w:rPr>
          <w:sz w:val="24"/>
          <w:szCs w:val="24"/>
        </w:rPr>
        <w:t xml:space="preserve">fora de fase inicial </w:t>
      </w:r>
      <w:r w:rsidRPr="00F74D06">
        <w:rPr>
          <w:sz w:val="24"/>
          <w:szCs w:val="24"/>
        </w:rPr>
        <w:t>dins dels grups de grau.</w:t>
      </w:r>
    </w:p>
    <w:p w:rsidR="001C771B" w:rsidRPr="00F74D06" w:rsidRDefault="001C771B" w:rsidP="001C771B">
      <w:pPr>
        <w:pStyle w:val="Prrafodelista"/>
        <w:ind w:left="2160"/>
        <w:rPr>
          <w:sz w:val="24"/>
          <w:szCs w:val="24"/>
        </w:rPr>
      </w:pPr>
    </w:p>
    <w:p w:rsidR="001C771B" w:rsidRPr="00F74D06" w:rsidRDefault="001C771B" w:rsidP="001C771B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F74D06">
        <w:rPr>
          <w:sz w:val="24"/>
          <w:szCs w:val="24"/>
        </w:rPr>
        <w:t xml:space="preserve">Encàrrec final: </w:t>
      </w:r>
      <w:r w:rsidRPr="006F56DC">
        <w:rPr>
          <w:b/>
          <w:sz w:val="24"/>
          <w:szCs w:val="24"/>
        </w:rPr>
        <w:t>2970,65 punts</w:t>
      </w:r>
      <w:r w:rsidRPr="00F74D06">
        <w:rPr>
          <w:sz w:val="24"/>
          <w:szCs w:val="24"/>
        </w:rPr>
        <w:t>.</w:t>
      </w:r>
    </w:p>
    <w:p w:rsidR="001C771B" w:rsidRPr="00F74D06" w:rsidRDefault="001C771B" w:rsidP="001C771B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F74D06">
        <w:rPr>
          <w:sz w:val="24"/>
          <w:szCs w:val="24"/>
        </w:rPr>
        <w:t>Psicologia en grup mitjà.</w:t>
      </w:r>
    </w:p>
    <w:p w:rsidR="001C771B" w:rsidRPr="00F74D06" w:rsidRDefault="001C771B" w:rsidP="001C771B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F74D06">
        <w:rPr>
          <w:sz w:val="24"/>
          <w:szCs w:val="24"/>
        </w:rPr>
        <w:t xml:space="preserve">Augment ECTS a 10 h en </w:t>
      </w:r>
      <w:proofErr w:type="spellStart"/>
      <w:r w:rsidRPr="00F74D06">
        <w:rPr>
          <w:sz w:val="24"/>
          <w:szCs w:val="24"/>
        </w:rPr>
        <w:t>semipresencial</w:t>
      </w:r>
      <w:proofErr w:type="spellEnd"/>
      <w:r w:rsidRPr="00F74D06">
        <w:rPr>
          <w:sz w:val="24"/>
          <w:szCs w:val="24"/>
        </w:rPr>
        <w:t>.</w:t>
      </w:r>
    </w:p>
    <w:p w:rsidR="001C771B" w:rsidRPr="00F74D06" w:rsidRDefault="00F74D06" w:rsidP="00F74D06">
      <w:pPr>
        <w:ind w:left="360"/>
        <w:rPr>
          <w:b/>
        </w:rPr>
      </w:pPr>
      <w:r w:rsidRPr="00F74D06">
        <w:rPr>
          <w:b/>
        </w:rPr>
        <w:t>Problemes que hi ha hagut:</w:t>
      </w:r>
    </w:p>
    <w:p w:rsidR="00F74D06" w:rsidRDefault="00F74D06" w:rsidP="00F74D06">
      <w:pPr>
        <w:pStyle w:val="Prrafodelista"/>
        <w:numPr>
          <w:ilvl w:val="0"/>
          <w:numId w:val="2"/>
        </w:numPr>
        <w:ind w:left="1080"/>
      </w:pPr>
      <w:r>
        <w:t>No repetir Q2 ha descavalcat en excés la matrícula dels quadrimestres posteriors, provocant que determinats grups hagin estat massificats (més de 20 alumnes, incloent repetidors) o molt buits (5 o menys estudiants nous), segons quadrimestre.</w:t>
      </w:r>
    </w:p>
    <w:p w:rsidR="00F74D06" w:rsidRDefault="00F74D06" w:rsidP="00F74D06">
      <w:pPr>
        <w:pStyle w:val="Prrafodelista"/>
        <w:numPr>
          <w:ilvl w:val="0"/>
          <w:numId w:val="2"/>
        </w:numPr>
        <w:ind w:left="1080"/>
      </w:pPr>
      <w:r>
        <w:t xml:space="preserve">El fet que els alumnes S1 siguin encabits dins els grups de les pràctiques de grau ha causat certs problemes logístics amb </w:t>
      </w:r>
      <w:proofErr w:type="spellStart"/>
      <w:r>
        <w:t>Atenea</w:t>
      </w:r>
      <w:proofErr w:type="spellEnd"/>
      <w:r>
        <w:t>.</w:t>
      </w:r>
    </w:p>
    <w:p w:rsidR="00F74D06" w:rsidRPr="00F74D06" w:rsidRDefault="00F74D06" w:rsidP="00F74D06">
      <w:pPr>
        <w:pStyle w:val="Prrafodelista"/>
        <w:ind w:left="1080"/>
      </w:pPr>
    </w:p>
    <w:p w:rsidR="001C771B" w:rsidRPr="00F74D06" w:rsidRDefault="001C771B" w:rsidP="001C771B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74D06">
        <w:rPr>
          <w:b/>
          <w:sz w:val="28"/>
          <w:szCs w:val="28"/>
        </w:rPr>
        <w:t>Curs 2014-15</w:t>
      </w:r>
      <w:r w:rsidRPr="00F74D06">
        <w:rPr>
          <w:sz w:val="24"/>
          <w:szCs w:val="24"/>
        </w:rPr>
        <w:t xml:space="preserve">: assignació punts: </w:t>
      </w:r>
      <w:r w:rsidRPr="00F74D06">
        <w:rPr>
          <w:b/>
          <w:sz w:val="24"/>
          <w:szCs w:val="24"/>
        </w:rPr>
        <w:t>2700</w:t>
      </w:r>
      <w:r w:rsidRPr="00F74D06">
        <w:rPr>
          <w:sz w:val="24"/>
          <w:szCs w:val="24"/>
        </w:rPr>
        <w:t>.</w:t>
      </w:r>
    </w:p>
    <w:p w:rsidR="00AF74F9" w:rsidRPr="00F74D06" w:rsidRDefault="00AF74F9" w:rsidP="00AF74F9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F74D06">
        <w:rPr>
          <w:sz w:val="24"/>
          <w:szCs w:val="24"/>
        </w:rPr>
        <w:t>Primera volta: es proposa enviar una de les següents opcions:</w:t>
      </w:r>
    </w:p>
    <w:p w:rsidR="00AF74F9" w:rsidRPr="00F74D06" w:rsidRDefault="00AF74F9" w:rsidP="00AF74F9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F74D06">
        <w:rPr>
          <w:b/>
          <w:sz w:val="24"/>
          <w:szCs w:val="24"/>
        </w:rPr>
        <w:t>Opció A</w:t>
      </w:r>
      <w:r w:rsidRPr="00F74D06">
        <w:rPr>
          <w:sz w:val="24"/>
          <w:szCs w:val="24"/>
        </w:rPr>
        <w:t xml:space="preserve">: mateixa que l’any passat, afegint 21 punts extra a la direcció de TFG (any passat 75 punts, ara 96 punts): </w:t>
      </w:r>
      <w:r w:rsidRPr="006F56DC">
        <w:rPr>
          <w:b/>
          <w:color w:val="C00000"/>
          <w:sz w:val="24"/>
          <w:szCs w:val="24"/>
        </w:rPr>
        <w:t>2724,57</w:t>
      </w:r>
      <w:r w:rsidRPr="00F74D06">
        <w:rPr>
          <w:sz w:val="24"/>
          <w:szCs w:val="24"/>
        </w:rPr>
        <w:t xml:space="preserve"> punts.</w:t>
      </w:r>
    </w:p>
    <w:p w:rsidR="00AF74F9" w:rsidRDefault="00AF74F9" w:rsidP="00AF74F9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F74D06">
        <w:rPr>
          <w:b/>
          <w:sz w:val="24"/>
          <w:szCs w:val="24"/>
        </w:rPr>
        <w:t>Opció B:</w:t>
      </w:r>
      <w:r w:rsidRPr="00F74D06">
        <w:rPr>
          <w:sz w:val="24"/>
          <w:szCs w:val="24"/>
        </w:rPr>
        <w:t xml:space="preserve"> Versió sense repeticions de cap </w:t>
      </w:r>
      <w:r w:rsidR="00070636" w:rsidRPr="00F74D06">
        <w:rPr>
          <w:sz w:val="24"/>
          <w:szCs w:val="24"/>
        </w:rPr>
        <w:t>a</w:t>
      </w:r>
      <w:r w:rsidR="00F74D06" w:rsidRPr="00F74D06">
        <w:rPr>
          <w:sz w:val="24"/>
          <w:szCs w:val="24"/>
        </w:rPr>
        <w:t>s</w:t>
      </w:r>
      <w:r w:rsidR="00070636" w:rsidRPr="00F74D06">
        <w:rPr>
          <w:sz w:val="24"/>
          <w:szCs w:val="24"/>
        </w:rPr>
        <w:t>signatura.</w:t>
      </w:r>
      <w:r w:rsidR="00F74D06" w:rsidRPr="00F74D06">
        <w:rPr>
          <w:sz w:val="24"/>
          <w:szCs w:val="24"/>
        </w:rPr>
        <w:t xml:space="preserve"> Op</w:t>
      </w:r>
      <w:r w:rsidR="00070636" w:rsidRPr="00F74D06">
        <w:rPr>
          <w:sz w:val="24"/>
          <w:szCs w:val="24"/>
        </w:rPr>
        <w:t xml:space="preserve">tatives </w:t>
      </w:r>
      <w:proofErr w:type="spellStart"/>
      <w:r w:rsidR="00070636" w:rsidRPr="00F74D06">
        <w:rPr>
          <w:sz w:val="24"/>
          <w:szCs w:val="24"/>
        </w:rPr>
        <w:t>semipresencials</w:t>
      </w:r>
      <w:proofErr w:type="spellEnd"/>
      <w:r w:rsidR="00070636" w:rsidRPr="00F74D06">
        <w:rPr>
          <w:sz w:val="24"/>
          <w:szCs w:val="24"/>
        </w:rPr>
        <w:t xml:space="preserve"> sense </w:t>
      </w:r>
      <w:r w:rsidR="00F74D06" w:rsidRPr="00F74D06">
        <w:rPr>
          <w:sz w:val="24"/>
          <w:szCs w:val="24"/>
        </w:rPr>
        <w:t>teori</w:t>
      </w:r>
      <w:r w:rsidR="00070636" w:rsidRPr="00F74D06">
        <w:rPr>
          <w:sz w:val="24"/>
          <w:szCs w:val="24"/>
        </w:rPr>
        <w:t xml:space="preserve">a (excepte </w:t>
      </w:r>
      <w:r w:rsidR="00F74D06">
        <w:rPr>
          <w:sz w:val="24"/>
          <w:szCs w:val="24"/>
        </w:rPr>
        <w:t>“</w:t>
      </w:r>
      <w:r w:rsidR="00070636" w:rsidRPr="00F74D06">
        <w:rPr>
          <w:sz w:val="24"/>
          <w:szCs w:val="24"/>
        </w:rPr>
        <w:t>Salut Visual i Desenvolupament”). Alumnes S1 fora de fase inicial dins de grups de grau (ajustant nº grups).</w:t>
      </w:r>
      <w:r w:rsidR="006F56DC">
        <w:rPr>
          <w:sz w:val="24"/>
          <w:szCs w:val="24"/>
        </w:rPr>
        <w:t xml:space="preserve"> </w:t>
      </w:r>
      <w:r w:rsidR="006F56DC" w:rsidRPr="006F56DC">
        <w:rPr>
          <w:b/>
          <w:color w:val="C00000"/>
          <w:sz w:val="24"/>
          <w:szCs w:val="24"/>
        </w:rPr>
        <w:t>271</w:t>
      </w:r>
      <w:r w:rsidR="00831BA0">
        <w:rPr>
          <w:b/>
          <w:color w:val="C00000"/>
          <w:sz w:val="24"/>
          <w:szCs w:val="24"/>
        </w:rPr>
        <w:t>6</w:t>
      </w:r>
      <w:r w:rsidR="00FC3118">
        <w:rPr>
          <w:b/>
          <w:color w:val="C00000"/>
          <w:sz w:val="24"/>
          <w:szCs w:val="24"/>
        </w:rPr>
        <w:t>,39</w:t>
      </w:r>
      <w:r w:rsidR="006F56DC">
        <w:rPr>
          <w:sz w:val="24"/>
          <w:szCs w:val="24"/>
        </w:rPr>
        <w:t xml:space="preserve"> punts.</w:t>
      </w:r>
    </w:p>
    <w:p w:rsidR="00F74D06" w:rsidRDefault="00F74D06" w:rsidP="00F74D06">
      <w:pPr>
        <w:pStyle w:val="Prrafodelist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Propostes d’encàrrec “creïbles” per futures voltes:</w:t>
      </w:r>
    </w:p>
    <w:p w:rsidR="00F74D06" w:rsidRDefault="00F74D06" w:rsidP="00F74D06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1C1835">
        <w:rPr>
          <w:b/>
          <w:sz w:val="24"/>
          <w:szCs w:val="24"/>
        </w:rPr>
        <w:t>Opció C:</w:t>
      </w:r>
      <w:r>
        <w:rPr>
          <w:sz w:val="24"/>
          <w:szCs w:val="24"/>
        </w:rPr>
        <w:t xml:space="preserve"> </w:t>
      </w:r>
      <w:r w:rsidR="001C1835" w:rsidRPr="001C1835">
        <w:rPr>
          <w:b/>
          <w:color w:val="C00000"/>
          <w:sz w:val="24"/>
          <w:szCs w:val="24"/>
        </w:rPr>
        <w:t>3007</w:t>
      </w:r>
      <w:r w:rsidR="005853D6">
        <w:rPr>
          <w:b/>
          <w:color w:val="C00000"/>
          <w:sz w:val="24"/>
          <w:szCs w:val="24"/>
        </w:rPr>
        <w:t>,72</w:t>
      </w:r>
      <w:r w:rsidR="001C1835" w:rsidRPr="001C1835">
        <w:rPr>
          <w:b/>
          <w:color w:val="C00000"/>
          <w:sz w:val="24"/>
          <w:szCs w:val="24"/>
        </w:rPr>
        <w:t xml:space="preserve"> punts</w:t>
      </w:r>
      <w:r w:rsidR="001C1835">
        <w:rPr>
          <w:sz w:val="24"/>
          <w:szCs w:val="24"/>
        </w:rPr>
        <w:t>. Inclou</w:t>
      </w:r>
      <w:r>
        <w:rPr>
          <w:sz w:val="24"/>
          <w:szCs w:val="24"/>
        </w:rPr>
        <w:t>:</w:t>
      </w:r>
    </w:p>
    <w:p w:rsidR="00F74D06" w:rsidRDefault="00F74D06" w:rsidP="00F74D06">
      <w:pPr>
        <w:pStyle w:val="Prrafodelista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Repetir Q2 de nou.</w:t>
      </w:r>
    </w:p>
    <w:p w:rsidR="00F74D06" w:rsidRDefault="001C1835" w:rsidP="00F74D06">
      <w:pPr>
        <w:pStyle w:val="Prrafodelista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 ú</w:t>
      </w:r>
      <w:r w:rsidR="00F74D06">
        <w:rPr>
          <w:sz w:val="24"/>
          <w:szCs w:val="24"/>
        </w:rPr>
        <w:t xml:space="preserve">nic grup de pràctiques </w:t>
      </w:r>
      <w:proofErr w:type="spellStart"/>
      <w:r w:rsidR="00F74D06">
        <w:rPr>
          <w:sz w:val="24"/>
          <w:szCs w:val="24"/>
        </w:rPr>
        <w:t>semipresencial</w:t>
      </w:r>
      <w:proofErr w:type="spellEnd"/>
      <w:r w:rsidR="00F74D06">
        <w:rPr>
          <w:sz w:val="24"/>
          <w:szCs w:val="24"/>
        </w:rPr>
        <w:t xml:space="preserve"> fora de fase inicial, tots de tipus S2, venint 2 setmanes al quadrimestre enlloc d’una com fins ara.</w:t>
      </w:r>
    </w:p>
    <w:p w:rsidR="00F74D06" w:rsidRDefault="00F74D06" w:rsidP="00F74D06">
      <w:pPr>
        <w:pStyle w:val="Prrafodelista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Optatives se</w:t>
      </w:r>
      <w:r w:rsidR="001C1835">
        <w:rPr>
          <w:sz w:val="24"/>
          <w:szCs w:val="24"/>
        </w:rPr>
        <w:t xml:space="preserve">nse teoria pels </w:t>
      </w:r>
      <w:proofErr w:type="spellStart"/>
      <w:r w:rsidR="001C1835">
        <w:rPr>
          <w:sz w:val="24"/>
          <w:szCs w:val="24"/>
        </w:rPr>
        <w:t>semipresencials</w:t>
      </w:r>
      <w:proofErr w:type="spellEnd"/>
      <w:r w:rsidR="001C1835">
        <w:rPr>
          <w:sz w:val="24"/>
          <w:szCs w:val="24"/>
        </w:rPr>
        <w:t xml:space="preserve"> (previsió màxima alumnes que faran optatives: 8-10 estudiants.</w:t>
      </w:r>
    </w:p>
    <w:p w:rsidR="001C1835" w:rsidRDefault="001C1835" w:rsidP="001C1835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1C1835">
        <w:rPr>
          <w:b/>
          <w:sz w:val="24"/>
          <w:szCs w:val="24"/>
        </w:rPr>
        <w:t xml:space="preserve">Opció D: </w:t>
      </w:r>
      <w:r w:rsidRPr="001C1835">
        <w:rPr>
          <w:b/>
          <w:color w:val="C00000"/>
          <w:sz w:val="24"/>
          <w:szCs w:val="24"/>
        </w:rPr>
        <w:t>3195,84 punts</w:t>
      </w:r>
      <w:r>
        <w:rPr>
          <w:sz w:val="24"/>
          <w:szCs w:val="24"/>
        </w:rPr>
        <w:t>. Inclou:</w:t>
      </w:r>
    </w:p>
    <w:p w:rsidR="001C1835" w:rsidRDefault="001C1835" w:rsidP="001C1835">
      <w:pPr>
        <w:pStyle w:val="Prrafodelista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Repetir Q2 de nou.</w:t>
      </w:r>
    </w:p>
    <w:p w:rsidR="001C1835" w:rsidRDefault="001C1835" w:rsidP="001C1835">
      <w:pPr>
        <w:pStyle w:val="Prrafodelista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Incloure alumnes S1 a grups de grau, però afegint grup extra de pràctiques, si s’escau.</w:t>
      </w:r>
    </w:p>
    <w:p w:rsidR="001C1835" w:rsidRDefault="001C1835" w:rsidP="001C1835">
      <w:pPr>
        <w:pStyle w:val="Prrafodelista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Optatives </w:t>
      </w:r>
      <w:proofErr w:type="spellStart"/>
      <w:r>
        <w:rPr>
          <w:sz w:val="24"/>
          <w:szCs w:val="24"/>
        </w:rPr>
        <w:t>semipresencials</w:t>
      </w:r>
      <w:proofErr w:type="spellEnd"/>
      <w:r>
        <w:rPr>
          <w:sz w:val="24"/>
          <w:szCs w:val="24"/>
        </w:rPr>
        <w:t xml:space="preserve"> sense teoria.</w:t>
      </w:r>
    </w:p>
    <w:p w:rsidR="001C1835" w:rsidRPr="00F74D06" w:rsidRDefault="001C1835" w:rsidP="001C1835">
      <w:pPr>
        <w:pStyle w:val="Prrafodelista"/>
        <w:ind w:left="1440"/>
        <w:rPr>
          <w:sz w:val="24"/>
          <w:szCs w:val="24"/>
        </w:rPr>
      </w:pPr>
    </w:p>
    <w:p w:rsidR="001C771B" w:rsidRPr="00F74D06" w:rsidRDefault="001C771B"/>
    <w:p w:rsidR="001C771B" w:rsidRPr="00F74D06" w:rsidRDefault="001C771B"/>
    <w:sectPr w:rsidR="001C771B" w:rsidRPr="00F74D06" w:rsidSect="001C18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855F8"/>
    <w:multiLevelType w:val="hybridMultilevel"/>
    <w:tmpl w:val="860011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6422F"/>
    <w:multiLevelType w:val="hybridMultilevel"/>
    <w:tmpl w:val="790AE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771B"/>
    <w:rsid w:val="00070636"/>
    <w:rsid w:val="000A2C2C"/>
    <w:rsid w:val="001177D8"/>
    <w:rsid w:val="00174A0F"/>
    <w:rsid w:val="001861BA"/>
    <w:rsid w:val="001B5EE3"/>
    <w:rsid w:val="001C1835"/>
    <w:rsid w:val="001C771B"/>
    <w:rsid w:val="00285AB1"/>
    <w:rsid w:val="002954B7"/>
    <w:rsid w:val="002D4CB5"/>
    <w:rsid w:val="002E337F"/>
    <w:rsid w:val="00443C67"/>
    <w:rsid w:val="00491880"/>
    <w:rsid w:val="004D0F93"/>
    <w:rsid w:val="005853D6"/>
    <w:rsid w:val="006F56DC"/>
    <w:rsid w:val="00831BA0"/>
    <w:rsid w:val="008830A4"/>
    <w:rsid w:val="00940A00"/>
    <w:rsid w:val="00A02AAF"/>
    <w:rsid w:val="00A157A7"/>
    <w:rsid w:val="00AA5D27"/>
    <w:rsid w:val="00AF74F9"/>
    <w:rsid w:val="00B04FEE"/>
    <w:rsid w:val="00B1794B"/>
    <w:rsid w:val="00B923F2"/>
    <w:rsid w:val="00BA183C"/>
    <w:rsid w:val="00BE17DD"/>
    <w:rsid w:val="00C61B8D"/>
    <w:rsid w:val="00C8659F"/>
    <w:rsid w:val="00D51E3F"/>
    <w:rsid w:val="00DD7DEB"/>
    <w:rsid w:val="00E03F49"/>
    <w:rsid w:val="00E13825"/>
    <w:rsid w:val="00E65A67"/>
    <w:rsid w:val="00EC3C37"/>
    <w:rsid w:val="00EE2696"/>
    <w:rsid w:val="00F10B11"/>
    <w:rsid w:val="00F64C90"/>
    <w:rsid w:val="00F74D06"/>
    <w:rsid w:val="00FC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EE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UPCnet</dc:creator>
  <cp:keywords/>
  <dc:description/>
  <cp:lastModifiedBy>UPCnet</cp:lastModifiedBy>
  <cp:revision>3</cp:revision>
  <cp:lastPrinted>2014-03-19T08:55:00Z</cp:lastPrinted>
  <dcterms:created xsi:type="dcterms:W3CDTF">2014-03-19T08:57:00Z</dcterms:created>
  <dcterms:modified xsi:type="dcterms:W3CDTF">2014-03-20T12:47:00Z</dcterms:modified>
</cp:coreProperties>
</file>